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2" w:rsidRDefault="004B2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552" w:right="738" w:firstLine="18"/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114300" distB="114300" distL="114300" distR="114300">
            <wp:extent cx="5964960" cy="1308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96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8A2" w:rsidRDefault="004B2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552" w:right="738" w:firstLine="18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BESEDA PRO RODIČE </w:t>
      </w:r>
    </w:p>
    <w:p w:rsidR="00A048A2" w:rsidRDefault="004B29F4" w:rsidP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right="-6"/>
        <w:jc w:val="center"/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t xml:space="preserve">„Logopedie </w:t>
      </w:r>
      <w:r>
        <w:rPr>
          <w:color w:val="FFC000"/>
          <w:sz w:val="96"/>
          <w:szCs w:val="96"/>
        </w:rPr>
        <w:t xml:space="preserve">je </w:t>
      </w:r>
      <w:r>
        <w:rPr>
          <w:color w:val="FF0000"/>
          <w:sz w:val="96"/>
          <w:szCs w:val="96"/>
        </w:rPr>
        <w:t>hra</w:t>
      </w:r>
      <w:r>
        <w:rPr>
          <w:color w:val="00B0F0"/>
          <w:sz w:val="96"/>
          <w:szCs w:val="96"/>
        </w:rPr>
        <w:t xml:space="preserve">“ </w:t>
      </w:r>
    </w:p>
    <w:p w:rsidR="00A048A2" w:rsidRDefault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right="915"/>
        <w:jc w:val="right"/>
        <w:rPr>
          <w:sz w:val="18"/>
          <w:szCs w:val="18"/>
        </w:rPr>
      </w:pPr>
      <w:r>
        <w:rPr>
          <w:noProof/>
          <w:lang w:eastAsia="cs-CZ"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433705</wp:posOffset>
            </wp:positionV>
            <wp:extent cx="2752725" cy="2657475"/>
            <wp:effectExtent l="0" t="0" r="9525" b="9525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657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48A2" w:rsidRDefault="00A04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right="915"/>
        <w:jc w:val="center"/>
        <w:rPr>
          <w:color w:val="000000"/>
          <w:sz w:val="18"/>
          <w:szCs w:val="18"/>
        </w:rPr>
      </w:pPr>
    </w:p>
    <w:p w:rsidR="00A048A2" w:rsidRPr="000A31D2" w:rsidRDefault="000A31D2" w:rsidP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right="490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ČTVRTEK</w:t>
      </w:r>
      <w:r w:rsidR="004B29F4" w:rsidRPr="000A31D2">
        <w:rPr>
          <w:rFonts w:ascii="Times New Roman" w:hAnsi="Times New Roman" w:cs="Times New Roman"/>
          <w:b/>
          <w:i/>
          <w:sz w:val="40"/>
          <w:szCs w:val="40"/>
        </w:rPr>
        <w:t>21</w:t>
      </w:r>
      <w:r w:rsidR="004B29F4" w:rsidRPr="000A31D2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. </w:t>
      </w:r>
      <w:r w:rsidR="004B29F4" w:rsidRPr="000A31D2">
        <w:rPr>
          <w:rFonts w:ascii="Times New Roman" w:hAnsi="Times New Roman" w:cs="Times New Roman"/>
          <w:b/>
          <w:i/>
          <w:sz w:val="40"/>
          <w:szCs w:val="40"/>
        </w:rPr>
        <w:t>10</w:t>
      </w:r>
      <w:r w:rsidR="004B29F4" w:rsidRPr="000A31D2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. 2021  </w:t>
      </w:r>
    </w:p>
    <w:p w:rsidR="00A048A2" w:rsidRPr="000A31D2" w:rsidRDefault="004B2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right="49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1D2">
        <w:rPr>
          <w:rFonts w:ascii="Times New Roman" w:hAnsi="Times New Roman" w:cs="Times New Roman"/>
          <w:b/>
          <w:i/>
          <w:sz w:val="40"/>
          <w:szCs w:val="40"/>
        </w:rPr>
        <w:t>v 15:30 v prostorách MŠ</w:t>
      </w:r>
    </w:p>
    <w:p w:rsidR="00A048A2" w:rsidRPr="000A31D2" w:rsidRDefault="004B2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right="49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1D2">
        <w:rPr>
          <w:rFonts w:ascii="Times New Roman" w:hAnsi="Times New Roman" w:cs="Times New Roman"/>
          <w:b/>
          <w:i/>
          <w:sz w:val="40"/>
          <w:szCs w:val="40"/>
        </w:rPr>
        <w:t>Budišov nad Budišovkou</w:t>
      </w:r>
    </w:p>
    <w:p w:rsidR="000A31D2" w:rsidRDefault="000A31D2" w:rsidP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79" w:lineRule="auto"/>
        <w:ind w:right="127"/>
        <w:jc w:val="both"/>
        <w:rPr>
          <w:rFonts w:ascii="Times New Roman" w:hAnsi="Times New Roman" w:cs="Times New Roman"/>
          <w:color w:val="0070C0"/>
          <w:sz w:val="31"/>
          <w:szCs w:val="31"/>
        </w:rPr>
      </w:pPr>
    </w:p>
    <w:p w:rsidR="000A31D2" w:rsidRDefault="000A31D2" w:rsidP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79" w:lineRule="auto"/>
        <w:ind w:right="127"/>
        <w:jc w:val="both"/>
        <w:rPr>
          <w:rFonts w:ascii="Times New Roman" w:hAnsi="Times New Roman" w:cs="Times New Roman"/>
          <w:color w:val="0070C0"/>
          <w:sz w:val="31"/>
          <w:szCs w:val="31"/>
        </w:rPr>
      </w:pPr>
    </w:p>
    <w:p w:rsidR="00A048A2" w:rsidRPr="000A31D2" w:rsidRDefault="000A31D2" w:rsidP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79" w:lineRule="auto"/>
        <w:ind w:right="127"/>
        <w:jc w:val="both"/>
        <w:rPr>
          <w:rFonts w:ascii="Times New Roman" w:hAnsi="Times New Roman" w:cs="Times New Roman"/>
          <w:color w:val="FF0000"/>
          <w:sz w:val="31"/>
          <w:szCs w:val="31"/>
        </w:rPr>
      </w:pPr>
      <w:r w:rsidRPr="000A31D2">
        <w:rPr>
          <w:rFonts w:ascii="Times New Roman" w:hAnsi="Times New Roman" w:cs="Times New Roman"/>
          <w:color w:val="0070C0"/>
          <w:sz w:val="31"/>
          <w:szCs w:val="31"/>
        </w:rPr>
        <w:t>Co v</w:t>
      </w:r>
      <w:r w:rsidR="004B29F4" w:rsidRPr="000A31D2">
        <w:rPr>
          <w:rFonts w:ascii="Times New Roman" w:hAnsi="Times New Roman" w:cs="Times New Roman"/>
          <w:color w:val="0070C0"/>
          <w:sz w:val="31"/>
          <w:szCs w:val="31"/>
        </w:rPr>
        <w:t xml:space="preserve">šechno můžeme udělat pro správný vývoj řeči svého  dítěte? </w:t>
      </w:r>
      <w:r w:rsidR="004B29F4" w:rsidRPr="000A31D2">
        <w:rPr>
          <w:rFonts w:ascii="Times New Roman" w:hAnsi="Times New Roman" w:cs="Times New Roman"/>
          <w:color w:val="00B050"/>
          <w:sz w:val="31"/>
          <w:szCs w:val="31"/>
        </w:rPr>
        <w:t>Povídání o vývoji řeči v dětství</w:t>
      </w:r>
      <w:r w:rsidR="004B29F4" w:rsidRPr="000A31D2">
        <w:rPr>
          <w:rFonts w:ascii="Times New Roman" w:hAnsi="Times New Roman" w:cs="Times New Roman"/>
          <w:color w:val="000000"/>
          <w:sz w:val="31"/>
          <w:szCs w:val="31"/>
        </w:rPr>
        <w:t xml:space="preserve">, </w:t>
      </w:r>
      <w:r w:rsidR="004B29F4" w:rsidRPr="000A31D2">
        <w:rPr>
          <w:rFonts w:ascii="Times New Roman" w:hAnsi="Times New Roman" w:cs="Times New Roman"/>
          <w:color w:val="FFC000"/>
          <w:sz w:val="31"/>
          <w:szCs w:val="31"/>
        </w:rPr>
        <w:t xml:space="preserve">možných  problémecha dopadech při nástupu povinné školní docházky, </w:t>
      </w:r>
      <w:r w:rsidR="004B29F4" w:rsidRPr="000A31D2">
        <w:rPr>
          <w:rFonts w:ascii="Times New Roman" w:hAnsi="Times New Roman" w:cs="Times New Roman"/>
          <w:color w:val="7030A0"/>
          <w:sz w:val="31"/>
          <w:szCs w:val="31"/>
        </w:rPr>
        <w:t xml:space="preserve">kde hledat odbornou pomoc, </w:t>
      </w:r>
      <w:r w:rsidR="004B29F4" w:rsidRPr="000A31D2">
        <w:rPr>
          <w:rFonts w:ascii="Times New Roman" w:hAnsi="Times New Roman" w:cs="Times New Roman"/>
          <w:color w:val="FF0000"/>
          <w:sz w:val="31"/>
          <w:szCs w:val="31"/>
        </w:rPr>
        <w:t xml:space="preserve">ale i praktické  rady a ukázky her a aktivit. </w:t>
      </w:r>
    </w:p>
    <w:p w:rsidR="00A048A2" w:rsidRPr="000A31D2" w:rsidRDefault="004B29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79" w:lineRule="auto"/>
        <w:ind w:left="19" w:right="2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A31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O tom všem si budeme povídat s logopedkou a speciální pedagožkou Mgr. et Bc. Zuzanou </w:t>
      </w:r>
      <w:proofErr w:type="spellStart"/>
      <w:r w:rsidRPr="000A31D2">
        <w:rPr>
          <w:rFonts w:ascii="Times New Roman" w:hAnsi="Times New Roman" w:cs="Times New Roman"/>
          <w:b/>
          <w:i/>
          <w:color w:val="000000"/>
          <w:sz w:val="28"/>
          <w:szCs w:val="28"/>
        </w:rPr>
        <w:t>Jűstelovou</w:t>
      </w:r>
      <w:proofErr w:type="spellEnd"/>
      <w:r w:rsidRPr="000A31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 </w:t>
      </w:r>
    </w:p>
    <w:p w:rsidR="000A31D2" w:rsidRPr="000A31D2" w:rsidRDefault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79" w:lineRule="auto"/>
        <w:ind w:left="19" w:right="208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A048A2" w:rsidRPr="000A31D2" w:rsidRDefault="004B29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rPr>
          <w:rFonts w:ascii="Times New Roman" w:hAnsi="Times New Roman" w:cs="Times New Roman"/>
          <w:sz w:val="28"/>
          <w:szCs w:val="28"/>
        </w:rPr>
      </w:pPr>
      <w:r w:rsidRPr="000A31D2">
        <w:rPr>
          <w:rFonts w:ascii="Times New Roman" w:hAnsi="Times New Roman" w:cs="Times New Roman"/>
          <w:color w:val="000000"/>
          <w:sz w:val="28"/>
          <w:szCs w:val="28"/>
        </w:rPr>
        <w:t xml:space="preserve">v rámci </w:t>
      </w:r>
      <w:r w:rsidRPr="000A31D2">
        <w:rPr>
          <w:rFonts w:ascii="Times New Roman" w:hAnsi="Times New Roman" w:cs="Times New Roman"/>
          <w:sz w:val="28"/>
          <w:szCs w:val="28"/>
        </w:rPr>
        <w:t>besedy</w:t>
      </w:r>
      <w:r w:rsidRPr="000A31D2">
        <w:rPr>
          <w:rFonts w:ascii="Times New Roman" w:hAnsi="Times New Roman" w:cs="Times New Roman"/>
          <w:color w:val="000000"/>
          <w:sz w:val="28"/>
          <w:szCs w:val="28"/>
        </w:rPr>
        <w:t xml:space="preserve"> zodpovíme i Vaše dotazy </w:t>
      </w:r>
    </w:p>
    <w:p w:rsidR="00A048A2" w:rsidRPr="000A31D2" w:rsidRDefault="004B29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1798"/>
        <w:rPr>
          <w:rFonts w:ascii="Times New Roman" w:hAnsi="Times New Roman" w:cs="Times New Roman"/>
          <w:sz w:val="28"/>
          <w:szCs w:val="28"/>
        </w:rPr>
      </w:pPr>
      <w:r w:rsidRPr="000A31D2">
        <w:rPr>
          <w:rFonts w:ascii="Times New Roman" w:hAnsi="Times New Roman" w:cs="Times New Roman"/>
          <w:color w:val="000000"/>
          <w:sz w:val="28"/>
          <w:szCs w:val="28"/>
        </w:rPr>
        <w:t>nabízíme možnost individuální konzultace po</w:t>
      </w:r>
      <w:r w:rsidRPr="000A31D2">
        <w:rPr>
          <w:rFonts w:ascii="Times New Roman" w:hAnsi="Times New Roman" w:cs="Times New Roman"/>
          <w:sz w:val="28"/>
          <w:szCs w:val="28"/>
        </w:rPr>
        <w:t xml:space="preserve"> besedě</w:t>
      </w:r>
    </w:p>
    <w:p w:rsidR="00A048A2" w:rsidRPr="000A31D2" w:rsidRDefault="004B29F4" w:rsidP="000A31D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1798"/>
        <w:rPr>
          <w:rFonts w:ascii="Times New Roman" w:hAnsi="Times New Roman" w:cs="Times New Roman"/>
          <w:color w:val="000000"/>
          <w:sz w:val="28"/>
          <w:szCs w:val="28"/>
        </w:rPr>
      </w:pPr>
      <w:r w:rsidRPr="000A31D2">
        <w:rPr>
          <w:rFonts w:ascii="Times New Roman" w:hAnsi="Times New Roman" w:cs="Times New Roman"/>
          <w:color w:val="000000"/>
          <w:sz w:val="28"/>
          <w:szCs w:val="28"/>
        </w:rPr>
        <w:t xml:space="preserve">účast je ZDARMA </w:t>
      </w:r>
    </w:p>
    <w:p w:rsidR="000A31D2" w:rsidRDefault="000A31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78" w:lineRule="auto"/>
        <w:ind w:left="10" w:right="218" w:firstLine="8"/>
        <w:jc w:val="both"/>
        <w:rPr>
          <w:sz w:val="23"/>
          <w:szCs w:val="23"/>
        </w:rPr>
      </w:pPr>
    </w:p>
    <w:p w:rsidR="000A31D2" w:rsidRDefault="000A31D2" w:rsidP="000A31D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18"/>
          <w:szCs w:val="18"/>
        </w:rPr>
      </w:pPr>
    </w:p>
    <w:p w:rsidR="00A048A2" w:rsidRPr="000A31D2" w:rsidRDefault="004B29F4" w:rsidP="000A31D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18"/>
          <w:szCs w:val="18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Akce je realizována v rámci projektu Společným úsilím k vyšší kvalitě vzdělávání, </w:t>
      </w:r>
      <w:proofErr w:type="spellStart"/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reg</w:t>
      </w:r>
      <w:proofErr w:type="spellEnd"/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č.</w:t>
      </w:r>
      <w:proofErr w:type="gramEnd"/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 xml:space="preserve"> CZ.02.3.61/0.0/0.0/19_075/0016361</w:t>
      </w:r>
    </w:p>
    <w:sectPr w:rsidR="00A048A2" w:rsidRPr="000A31D2" w:rsidSect="001438FB">
      <w:pgSz w:w="11900" w:h="16820"/>
      <w:pgMar w:top="141" w:right="1100" w:bottom="518" w:left="141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4FBF"/>
    <w:multiLevelType w:val="multilevel"/>
    <w:tmpl w:val="3A007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48A2"/>
    <w:rsid w:val="000A31D2"/>
    <w:rsid w:val="000D400E"/>
    <w:rsid w:val="001438FB"/>
    <w:rsid w:val="004B29F4"/>
    <w:rsid w:val="00A0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38FB"/>
  </w:style>
  <w:style w:type="paragraph" w:styleId="Nadpis1">
    <w:name w:val="heading 1"/>
    <w:basedOn w:val="Normln"/>
    <w:next w:val="Normln"/>
    <w:rsid w:val="001438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43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43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43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438F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143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438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438FB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143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1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snovotna</dc:creator>
  <cp:lastModifiedBy>Vladimír Vlk</cp:lastModifiedBy>
  <cp:revision>2</cp:revision>
  <cp:lastPrinted>2021-10-08T13:04:00Z</cp:lastPrinted>
  <dcterms:created xsi:type="dcterms:W3CDTF">2021-10-22T11:41:00Z</dcterms:created>
  <dcterms:modified xsi:type="dcterms:W3CDTF">2021-10-22T11:41:00Z</dcterms:modified>
</cp:coreProperties>
</file>